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A8C0" w14:textId="1A0AAD65" w:rsidR="00841ACC" w:rsidRPr="009277C8" w:rsidRDefault="0038020F" w:rsidP="00841ACC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微軟正黑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b/>
          <w:color w:val="000000"/>
          <w:kern w:val="0"/>
          <w:sz w:val="36"/>
          <w:szCs w:val="36"/>
        </w:rPr>
        <w:t>「</w:t>
      </w:r>
      <w:r w:rsidR="00841ACC" w:rsidRPr="009277C8">
        <w:rPr>
          <w:rFonts w:ascii="標楷體" w:eastAsia="標楷體" w:hAnsi="標楷體" w:cs="微軟正黑體" w:hint="eastAsia"/>
          <w:b/>
          <w:color w:val="000000"/>
          <w:kern w:val="0"/>
          <w:sz w:val="36"/>
          <w:szCs w:val="36"/>
        </w:rPr>
        <w:t>市場進入地圖</w:t>
      </w:r>
      <w:r w:rsidR="00841ACC" w:rsidRPr="00D82BC9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32"/>
        </w:rPr>
        <w:t xml:space="preserve">(Market Access Map) </w:t>
      </w:r>
      <w:r w:rsidR="00841ACC">
        <w:rPr>
          <w:rFonts w:ascii="標楷體" w:eastAsia="標楷體" w:hAnsi="標楷體" w:cs="微軟正黑體" w:hint="eastAsia"/>
          <w:b/>
          <w:color w:val="000000"/>
          <w:kern w:val="0"/>
          <w:sz w:val="36"/>
          <w:szCs w:val="36"/>
        </w:rPr>
        <w:t>暨</w:t>
      </w:r>
    </w:p>
    <w:p w14:paraId="65686C2B" w14:textId="7A274453" w:rsidR="00841ACC" w:rsidRDefault="00841ACC" w:rsidP="00841ACC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277C8">
        <w:rPr>
          <w:rFonts w:ascii="標楷體" w:eastAsia="標楷體" w:hAnsi="標楷體" w:cs="Times New Roman" w:hint="eastAsia"/>
          <w:b/>
          <w:sz w:val="36"/>
          <w:szCs w:val="36"/>
        </w:rPr>
        <w:t>原產地規則便捷網</w:t>
      </w:r>
      <w:r w:rsidRPr="00D82BC9">
        <w:rPr>
          <w:rFonts w:ascii="標楷體" w:eastAsia="標楷體" w:hAnsi="標楷體" w:cs="Times New Roman" w:hint="eastAsia"/>
          <w:b/>
          <w:sz w:val="32"/>
          <w:szCs w:val="32"/>
        </w:rPr>
        <w:t>(Rule of Origin Facilitator)</w:t>
      </w:r>
      <w:r w:rsidR="0038020F">
        <w:rPr>
          <w:rFonts w:ascii="標楷體" w:eastAsia="標楷體" w:hAnsi="標楷體" w:cs="Times New Roman" w:hint="eastAsia"/>
          <w:b/>
          <w:sz w:val="32"/>
          <w:szCs w:val="32"/>
        </w:rPr>
        <w:t>」</w:t>
      </w:r>
    </w:p>
    <w:p w14:paraId="0C963934" w14:textId="720AA415" w:rsidR="00766AA6" w:rsidRPr="00A065E4" w:rsidRDefault="00841ACC" w:rsidP="00841ACC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277C8">
        <w:rPr>
          <w:rFonts w:ascii="標楷體" w:eastAsia="標楷體" w:hAnsi="標楷體" w:cs="Calibri" w:hint="eastAsia"/>
          <w:b/>
          <w:bCs/>
          <w:sz w:val="36"/>
          <w:szCs w:val="36"/>
        </w:rPr>
        <w:t>資料庫說明會</w:t>
      </w:r>
    </w:p>
    <w:p w14:paraId="5E5C1894" w14:textId="77777777" w:rsidR="00A07068" w:rsidRPr="006E1D12" w:rsidRDefault="00766AA6" w:rsidP="00A07068">
      <w:pPr>
        <w:adjustRightInd w:val="0"/>
        <w:snapToGrid w:val="0"/>
        <w:spacing w:line="400" w:lineRule="exact"/>
        <w:ind w:left="266" w:firstLineChars="200" w:firstLine="520"/>
        <w:jc w:val="both"/>
        <w:rPr>
          <w:rFonts w:ascii="Times New Roman" w:eastAsia="標楷體" w:hAnsi="Times New Roman" w:cs="Times New Roman"/>
          <w:vanish/>
          <w:color w:val="000000"/>
          <w:kern w:val="0"/>
          <w:sz w:val="26"/>
          <w:szCs w:val="26"/>
          <w:specVanish/>
        </w:rPr>
      </w:pPr>
      <w:r w:rsidRPr="006E1D12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為提升我國業者資訊取得能力，強化我中小企業拓展外銷及全球布局，經濟部國貿局與瑞士國際貿易中心(ITC</w:t>
      </w:r>
      <w:r w:rsidRPr="006E1D12">
        <w:rPr>
          <w:rFonts w:ascii="標楷體" w:eastAsia="標楷體" w:hAnsi="標楷體" w:cs="微軟正黑體"/>
          <w:color w:val="000000"/>
          <w:kern w:val="0"/>
          <w:sz w:val="26"/>
          <w:szCs w:val="26"/>
        </w:rPr>
        <w:t>)</w:t>
      </w:r>
      <w:r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合作，舉辦</w:t>
      </w:r>
      <w:r w:rsidR="00A07068"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「</w:t>
      </w:r>
      <w:r w:rsidR="00A07068" w:rsidRPr="006E1D12">
        <w:rPr>
          <w:rFonts w:ascii="Times New Roman" w:eastAsia="標楷體" w:hAnsi="Times New Roman" w:cs="Times New Roman"/>
          <w:sz w:val="26"/>
          <w:szCs w:val="26"/>
        </w:rPr>
        <w:t>市場進入地圖</w:t>
      </w:r>
      <w:r w:rsidR="00A07068" w:rsidRPr="006E1D12">
        <w:rPr>
          <w:rFonts w:ascii="Times New Roman" w:eastAsia="標楷體" w:hAnsi="Times New Roman" w:cs="Times New Roman"/>
          <w:sz w:val="26"/>
          <w:szCs w:val="26"/>
        </w:rPr>
        <w:t>(Market Access Map)</w:t>
      </w:r>
    </w:p>
    <w:p w14:paraId="2235C1DF" w14:textId="43FFB393" w:rsidR="006E1D12" w:rsidRPr="00A07068" w:rsidRDefault="00A07068" w:rsidP="00A07068">
      <w:pPr>
        <w:adjustRightInd w:val="0"/>
        <w:snapToGrid w:val="0"/>
        <w:spacing w:line="400" w:lineRule="exact"/>
        <w:ind w:left="266" w:firstLineChars="200" w:firstLine="52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」及「</w:t>
      </w:r>
      <w:r w:rsidRPr="006E1D12">
        <w:rPr>
          <w:rFonts w:ascii="Times New Roman" w:eastAsia="標楷體" w:hAnsi="Times New Roman" w:cs="Times New Roman"/>
          <w:sz w:val="26"/>
          <w:szCs w:val="26"/>
        </w:rPr>
        <w:t>原產地規則便捷網</w:t>
      </w:r>
      <w:r w:rsidRPr="006E1D12">
        <w:rPr>
          <w:rFonts w:ascii="Times New Roman" w:eastAsia="標楷體" w:hAnsi="Times New Roman" w:cs="Times New Roman"/>
          <w:sz w:val="26"/>
          <w:szCs w:val="26"/>
        </w:rPr>
        <w:t>(Rule of Origin Facilitator)</w:t>
      </w:r>
      <w:r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」兩大資料庫</w:t>
      </w:r>
      <w:r w:rsidR="00766AA6"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說明會</w:t>
      </w:r>
      <w:r w:rsidR="00766AA6"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，</w:t>
      </w:r>
      <w:r w:rsidR="00CA0ED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讓</w:t>
      </w:r>
      <w:r w:rsidR="00766AA6"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使用者藉此可輕鬆查詢各國關稅稅率、貿易救濟、監管措施等，以及</w:t>
      </w:r>
      <w:r w:rsidR="00CA0ED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迅速</w:t>
      </w:r>
      <w:r w:rsidR="00381FB1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取得</w:t>
      </w:r>
      <w:r w:rsidR="00766AA6"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FTA</w:t>
      </w:r>
      <w:r w:rsidR="00766AA6" w:rsidRPr="006E1D1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適</w:t>
      </w:r>
      <w:r w:rsidR="00766AA6"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用之原產地規則</w:t>
      </w:r>
      <w:r w:rsidR="00CA0ED7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及</w:t>
      </w:r>
      <w:r w:rsidR="00766AA6"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原產證書行政程序</w:t>
      </w:r>
      <w:r w:rsidR="00766AA6" w:rsidRPr="006E1D12">
        <w:rPr>
          <w:rFonts w:ascii="標楷體" w:eastAsia="標楷體" w:hAnsi="標楷體" w:hint="eastAsia"/>
          <w:sz w:val="26"/>
          <w:szCs w:val="26"/>
        </w:rPr>
        <w:t>，有</w:t>
      </w:r>
      <w:r w:rsidR="00766AA6" w:rsidRPr="007A5C26">
        <w:rPr>
          <w:rFonts w:ascii="標楷體" w:eastAsia="標楷體" w:hAnsi="標楷體" w:hint="eastAsia"/>
          <w:szCs w:val="24"/>
        </w:rPr>
        <w:t>效</w:t>
      </w:r>
      <w:r w:rsidR="007A5C26" w:rsidRPr="007A5C26">
        <w:rPr>
          <w:rFonts w:ascii="標楷體" w:eastAsia="標楷體" w:hAnsi="標楷體" w:cs="Times New Roman"/>
          <w:color w:val="000000"/>
          <w:szCs w:val="24"/>
        </w:rPr>
        <w:t>掌握全球貿易與市場進入規則</w:t>
      </w:r>
      <w:r w:rsidR="00766AA6"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，搶</w:t>
      </w:r>
      <w:r w:rsidR="00381FB1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占</w:t>
      </w:r>
      <w:r w:rsidR="00766AA6" w:rsidRPr="006E1D12">
        <w:rPr>
          <w:rFonts w:ascii="標楷體" w:eastAsia="標楷體" w:hAnsi="標楷體" w:cs="微軟正黑體" w:hint="eastAsia"/>
          <w:color w:val="000000"/>
          <w:kern w:val="0"/>
          <w:sz w:val="26"/>
          <w:szCs w:val="26"/>
        </w:rPr>
        <w:t>後疫情時代貿易先機!</w:t>
      </w:r>
    </w:p>
    <w:p w14:paraId="2F514F5D" w14:textId="12F46071" w:rsidR="002F08C6" w:rsidRPr="00A07068" w:rsidRDefault="002F08C6" w:rsidP="00A07068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315289" w:rsidRPr="00A07068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期：</w:t>
      </w:r>
      <w:r w:rsidR="00F43DD8" w:rsidRPr="00A07068">
        <w:rPr>
          <w:rFonts w:ascii="標楷體" w:eastAsia="標楷體" w:hAnsi="標楷體" w:hint="eastAsia"/>
          <w:b/>
          <w:bCs/>
          <w:sz w:val="26"/>
          <w:szCs w:val="26"/>
        </w:rPr>
        <w:t>2021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年3月</w:t>
      </w:r>
      <w:r w:rsidR="00766AA6" w:rsidRPr="00A07068">
        <w:rPr>
          <w:rFonts w:ascii="標楷體" w:eastAsia="標楷體" w:hAnsi="標楷體" w:hint="eastAsia"/>
          <w:b/>
          <w:bCs/>
          <w:sz w:val="26"/>
          <w:szCs w:val="26"/>
        </w:rPr>
        <w:t>24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日(</w:t>
      </w:r>
      <w:r w:rsidR="00766AA6" w:rsidRPr="00A07068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F43DD8" w:rsidRPr="00A07068">
        <w:rPr>
          <w:rFonts w:ascii="標楷體" w:eastAsia="標楷體" w:hAnsi="標楷體" w:hint="eastAsia"/>
          <w:b/>
          <w:bCs/>
          <w:sz w:val="26"/>
          <w:szCs w:val="26"/>
        </w:rPr>
        <w:t>下午15:30</w:t>
      </w:r>
      <w:r w:rsidR="00F43DD8" w:rsidRPr="00A07068">
        <w:rPr>
          <w:rFonts w:ascii="標楷體" w:eastAsia="標楷體" w:hAnsi="標楷體"/>
          <w:b/>
          <w:bCs/>
          <w:sz w:val="26"/>
          <w:szCs w:val="26"/>
        </w:rPr>
        <w:t>pm-17:15pm</w:t>
      </w:r>
      <w:r w:rsidR="00F43DD8" w:rsidRPr="00A07068">
        <w:rPr>
          <w:rFonts w:ascii="標楷體" w:eastAsia="標楷體" w:hAnsi="標楷體" w:hint="eastAsia"/>
          <w:b/>
          <w:bCs/>
          <w:sz w:val="26"/>
          <w:szCs w:val="26"/>
        </w:rPr>
        <w:t>(15:00開放入場)</w:t>
      </w:r>
    </w:p>
    <w:p w14:paraId="5D5E8038" w14:textId="0225ACBD" w:rsidR="002F08C6" w:rsidRPr="00A07068" w:rsidRDefault="002F08C6" w:rsidP="00A07068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地</w:t>
      </w:r>
      <w:r w:rsidR="00315289" w:rsidRPr="00A07068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點：</w:t>
      </w:r>
      <w:r w:rsidR="00F43DD8" w:rsidRPr="00A07068">
        <w:rPr>
          <w:rFonts w:ascii="標楷體" w:eastAsia="標楷體" w:hAnsi="標楷體" w:hint="eastAsia"/>
          <w:b/>
          <w:bCs/>
          <w:sz w:val="26"/>
          <w:szCs w:val="26"/>
        </w:rPr>
        <w:t>臺北國際會議中心</w:t>
      </w:r>
      <w:r w:rsidR="00F43DD8" w:rsidRPr="00A07068">
        <w:rPr>
          <w:rFonts w:ascii="標楷體" w:eastAsia="標楷體" w:hAnsi="標楷體"/>
          <w:b/>
          <w:bCs/>
          <w:sz w:val="26"/>
          <w:szCs w:val="26"/>
        </w:rPr>
        <w:t>TICC</w:t>
      </w:r>
      <w:r w:rsidR="00F43DD8" w:rsidRPr="00A07068">
        <w:rPr>
          <w:rFonts w:ascii="標楷體" w:eastAsia="標楷體" w:hAnsi="標楷體" w:hint="eastAsia"/>
          <w:b/>
          <w:bCs/>
          <w:sz w:val="26"/>
          <w:szCs w:val="26"/>
        </w:rPr>
        <w:t xml:space="preserve"> 102會議室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F43DD8" w:rsidRPr="00A07068">
        <w:rPr>
          <w:rFonts w:ascii="標楷體" w:eastAsia="標楷體" w:hAnsi="標楷體" w:cs="Arial" w:hint="eastAsia"/>
          <w:b/>
          <w:bCs/>
          <w:sz w:val="26"/>
          <w:szCs w:val="26"/>
          <w:shd w:val="clear" w:color="auto" w:fill="FFFFFF"/>
        </w:rPr>
        <w:t>臺</w:t>
      </w:r>
      <w:r w:rsidR="00F43DD8" w:rsidRPr="00A07068">
        <w:rPr>
          <w:rFonts w:ascii="標楷體" w:eastAsia="標楷體" w:hAnsi="標楷體" w:cs="Arial"/>
          <w:b/>
          <w:bCs/>
          <w:color w:val="202124"/>
          <w:sz w:val="26"/>
          <w:szCs w:val="26"/>
          <w:shd w:val="clear" w:color="auto" w:fill="FFFFFF"/>
        </w:rPr>
        <w:t>北市信義區信義路五段1號</w:t>
      </w:r>
      <w:r w:rsidRPr="00A07068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14:paraId="2D3C7DC9" w14:textId="13742480" w:rsidR="00315289" w:rsidRPr="00A07068" w:rsidRDefault="00315289" w:rsidP="00A07068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A07068">
        <w:rPr>
          <w:rFonts w:ascii="標楷體" w:eastAsia="標楷體" w:hAnsi="標楷體" w:hint="eastAsia"/>
          <w:b/>
          <w:bCs/>
          <w:szCs w:val="24"/>
        </w:rPr>
        <w:t>線上直播：</w:t>
      </w:r>
      <w:r w:rsidR="00F43DD8" w:rsidRPr="00A07068">
        <w:rPr>
          <w:rFonts w:ascii="標楷體" w:eastAsia="標楷體" w:hAnsi="標楷體"/>
          <w:b/>
          <w:bCs/>
          <w:szCs w:val="24"/>
        </w:rPr>
        <w:t>facebook.com/boft.gov.tw</w:t>
      </w:r>
      <w:r w:rsidR="00A07068" w:rsidRPr="00A07068">
        <w:rPr>
          <w:rFonts w:ascii="標楷體" w:eastAsia="標楷體" w:hAnsi="標楷體" w:hint="eastAsia"/>
          <w:b/>
          <w:bCs/>
          <w:szCs w:val="24"/>
        </w:rPr>
        <w:t xml:space="preserve">            </w:t>
      </w:r>
    </w:p>
    <w:tbl>
      <w:tblPr>
        <w:tblStyle w:val="1-4"/>
        <w:tblW w:w="9708" w:type="dxa"/>
        <w:tblLook w:val="04A0" w:firstRow="1" w:lastRow="0" w:firstColumn="1" w:lastColumn="0" w:noHBand="0" w:noVBand="1"/>
      </w:tblPr>
      <w:tblGrid>
        <w:gridCol w:w="1761"/>
        <w:gridCol w:w="4050"/>
        <w:gridCol w:w="3897"/>
      </w:tblGrid>
      <w:tr w:rsidR="002F08C6" w:rsidRPr="001845A2" w14:paraId="2F9A6141" w14:textId="77777777" w:rsidTr="00D4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8" w:type="dxa"/>
            <w:gridSpan w:val="3"/>
            <w:tcBorders>
              <w:top w:val="single" w:sz="4" w:space="0" w:color="auto"/>
            </w:tcBorders>
          </w:tcPr>
          <w:p w14:paraId="0D69D198" w14:textId="1DB5F139" w:rsidR="002F08C6" w:rsidRPr="001845A2" w:rsidRDefault="002F08C6" w:rsidP="00A065E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5A2">
              <w:rPr>
                <w:rFonts w:ascii="標楷體" w:eastAsia="標楷體" w:hAnsi="標楷體"/>
                <w:szCs w:val="24"/>
              </w:rPr>
              <w:t>議</w:t>
            </w:r>
            <w:r w:rsidR="005C7D63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1845A2">
              <w:rPr>
                <w:rFonts w:ascii="標楷體" w:eastAsia="標楷體" w:hAnsi="標楷體"/>
                <w:szCs w:val="24"/>
              </w:rPr>
              <w:t>程</w:t>
            </w:r>
          </w:p>
        </w:tc>
      </w:tr>
      <w:tr w:rsidR="002F08C6" w:rsidRPr="001845A2" w14:paraId="194760A4" w14:textId="77777777" w:rsidTr="00D4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5091B475" w14:textId="2D4AF10E" w:rsidR="002F08C6" w:rsidRPr="001845A2" w:rsidRDefault="002F08C6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1D12" w:rsidRPr="001845A2">
              <w:rPr>
                <w:rFonts w:ascii="Times New Roman" w:eastAsia="標楷體" w:hAnsi="Times New Roman" w:cs="Times New Roman" w:hint="eastAsia"/>
                <w:szCs w:val="24"/>
              </w:rPr>
              <w:t>5:00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6E1D12" w:rsidRPr="001845A2">
              <w:rPr>
                <w:rFonts w:ascii="Times New Roman" w:eastAsia="標楷體" w:hAnsi="Times New Roman" w:cs="Times New Roman" w:hint="eastAsia"/>
                <w:szCs w:val="24"/>
              </w:rPr>
              <w:t>5:3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947" w:type="dxa"/>
            <w:gridSpan w:val="2"/>
          </w:tcPr>
          <w:p w14:paraId="00C4CF0A" w14:textId="77777777" w:rsidR="002F08C6" w:rsidRPr="001845A2" w:rsidRDefault="002F08C6" w:rsidP="00A065E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845A2">
              <w:rPr>
                <w:rFonts w:ascii="標楷體" w:eastAsia="標楷體" w:hAnsi="標楷體"/>
                <w:szCs w:val="24"/>
              </w:rPr>
              <w:t>報到</w:t>
            </w:r>
          </w:p>
        </w:tc>
      </w:tr>
      <w:tr w:rsidR="006E1D12" w:rsidRPr="001845A2" w14:paraId="26627775" w14:textId="457382ED" w:rsidTr="006E1D12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62533B49" w14:textId="248F554D" w:rsidR="006E1D12" w:rsidRPr="001845A2" w:rsidRDefault="006E1D12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 w:hint="eastAsia"/>
                <w:szCs w:val="24"/>
              </w:rPr>
              <w:t>15:30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1845A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:40</w:t>
            </w:r>
          </w:p>
        </w:tc>
        <w:tc>
          <w:tcPr>
            <w:tcW w:w="4050" w:type="dxa"/>
            <w:tcBorders>
              <w:right w:val="single" w:sz="4" w:space="0" w:color="FFFFFF" w:themeColor="background1"/>
            </w:tcBorders>
          </w:tcPr>
          <w:p w14:paraId="2E163E58" w14:textId="12530DDB" w:rsidR="006E1D12" w:rsidRPr="001845A2" w:rsidRDefault="006E1D12" w:rsidP="006E1D1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845A2">
              <w:rPr>
                <w:rFonts w:ascii="標楷體" w:eastAsia="標楷體" w:hAnsi="標楷體" w:hint="eastAsia"/>
                <w:szCs w:val="24"/>
              </w:rPr>
              <w:t>貴賓</w:t>
            </w:r>
            <w:r w:rsidRPr="001845A2">
              <w:rPr>
                <w:rFonts w:ascii="標楷體" w:eastAsia="標楷體" w:hAnsi="標楷體"/>
                <w:szCs w:val="24"/>
              </w:rPr>
              <w:t>致詞</w:t>
            </w:r>
          </w:p>
        </w:tc>
        <w:tc>
          <w:tcPr>
            <w:tcW w:w="3897" w:type="dxa"/>
            <w:tcBorders>
              <w:left w:val="single" w:sz="4" w:space="0" w:color="FFFFFF" w:themeColor="background1"/>
            </w:tcBorders>
          </w:tcPr>
          <w:p w14:paraId="7B72A14D" w14:textId="57C1AE43" w:rsidR="006E1D12" w:rsidRPr="001845A2" w:rsidRDefault="006E1D12" w:rsidP="00A065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845A2">
              <w:rPr>
                <w:rFonts w:ascii="標楷體" w:eastAsia="標楷體" w:hAnsi="標楷體" w:hint="eastAsia"/>
                <w:szCs w:val="24"/>
              </w:rPr>
              <w:t>經濟部國貿局長官</w:t>
            </w:r>
          </w:p>
        </w:tc>
      </w:tr>
      <w:tr w:rsidR="00191298" w:rsidRPr="001845A2" w14:paraId="697E5156" w14:textId="77777777" w:rsidTr="006E1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2A8D93E7" w14:textId="25E49DE9" w:rsidR="002F08C6" w:rsidRPr="001845A2" w:rsidRDefault="006E1D12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15:40</w:t>
            </w:r>
            <w:r w:rsidR="002F08C6" w:rsidRPr="001845A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6:25</w:t>
            </w:r>
          </w:p>
        </w:tc>
        <w:tc>
          <w:tcPr>
            <w:tcW w:w="4050" w:type="dxa"/>
          </w:tcPr>
          <w:p w14:paraId="04314463" w14:textId="77777777" w:rsidR="001845A2" w:rsidRPr="001845A2" w:rsidRDefault="006E1D12" w:rsidP="00A065E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市場進入地圖</w:t>
            </w:r>
          </w:p>
          <w:p w14:paraId="146FDAF0" w14:textId="49274FE8" w:rsidR="002F08C6" w:rsidRPr="001845A2" w:rsidRDefault="006E1D12" w:rsidP="00A065E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(Market Access Map)</w:t>
            </w:r>
          </w:p>
        </w:tc>
        <w:tc>
          <w:tcPr>
            <w:tcW w:w="3897" w:type="dxa"/>
          </w:tcPr>
          <w:p w14:paraId="763D8037" w14:textId="1C60DF4B" w:rsidR="006E1D12" w:rsidRPr="001845A2" w:rsidRDefault="006E1D12" w:rsidP="006E1D12">
            <w:pPr>
              <w:pStyle w:val="Default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1845A2">
              <w:rPr>
                <w:rFonts w:ascii="Times New Roman" w:eastAsia="標楷體" w:hAnsi="Times New Roman" w:cs="Times New Roman"/>
              </w:rPr>
              <w:t>國際貿易中心</w:t>
            </w:r>
            <w:r w:rsidRPr="001845A2">
              <w:rPr>
                <w:rFonts w:ascii="Times New Roman" w:eastAsia="標楷體" w:hAnsi="Times New Roman" w:cs="Times New Roman"/>
              </w:rPr>
              <w:t>(ITC)</w:t>
            </w:r>
            <w:r w:rsidR="00CA0ED7">
              <w:rPr>
                <w:rFonts w:ascii="Times New Roman" w:eastAsia="標楷體" w:hAnsi="Times New Roman" w:cs="Times New Roman" w:hint="eastAsia"/>
              </w:rPr>
              <w:t>市場</w:t>
            </w:r>
            <w:r w:rsidRPr="001845A2">
              <w:rPr>
                <w:rFonts w:ascii="Times New Roman" w:eastAsia="標楷體" w:hAnsi="Times New Roman" w:cs="Times New Roman"/>
              </w:rPr>
              <w:t>分析師</w:t>
            </w:r>
          </w:p>
          <w:p w14:paraId="2C162B0D" w14:textId="306CBEDC" w:rsidR="002F08C6" w:rsidRPr="001845A2" w:rsidRDefault="006E1D12" w:rsidP="006E1D12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hAnsi="Times New Roman" w:cs="Times New Roman"/>
                <w:szCs w:val="24"/>
              </w:rPr>
              <w:t>Mr. Dzmitry Kniahin</w:t>
            </w:r>
          </w:p>
        </w:tc>
      </w:tr>
      <w:tr w:rsidR="006E1D12" w:rsidRPr="001845A2" w14:paraId="0C01D340" w14:textId="77777777" w:rsidTr="00506EF4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2E033240" w14:textId="1B3C0A23" w:rsidR="006E1D12" w:rsidRPr="001845A2" w:rsidRDefault="006E1D12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16:25-16:30</w:t>
            </w:r>
          </w:p>
        </w:tc>
        <w:tc>
          <w:tcPr>
            <w:tcW w:w="7947" w:type="dxa"/>
            <w:gridSpan w:val="2"/>
          </w:tcPr>
          <w:p w14:paraId="0E73D011" w14:textId="21246B8D" w:rsidR="006E1D12" w:rsidRPr="001845A2" w:rsidRDefault="006E1D12" w:rsidP="00A065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</w:tr>
      <w:tr w:rsidR="00191298" w:rsidRPr="001845A2" w14:paraId="56E368C0" w14:textId="77777777" w:rsidTr="00D4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</w:tcPr>
          <w:p w14:paraId="3D120522" w14:textId="7E8F8996" w:rsidR="002F08C6" w:rsidRPr="001845A2" w:rsidRDefault="002F08C6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1D12" w:rsidRPr="001845A2">
              <w:rPr>
                <w:rFonts w:ascii="Times New Roman" w:eastAsia="標楷體" w:hAnsi="Times New Roman" w:cs="Times New Roman"/>
                <w:szCs w:val="24"/>
              </w:rPr>
              <w:t>6:30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6E1D12" w:rsidRPr="001845A2">
              <w:rPr>
                <w:rFonts w:ascii="Times New Roman" w:eastAsia="標楷體" w:hAnsi="Times New Roman" w:cs="Times New Roman"/>
                <w:szCs w:val="24"/>
              </w:rPr>
              <w:t>7:1</w:t>
            </w:r>
            <w:r w:rsidRPr="001845A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050" w:type="dxa"/>
          </w:tcPr>
          <w:p w14:paraId="6FCFCFCC" w14:textId="77777777" w:rsidR="001845A2" w:rsidRPr="001845A2" w:rsidRDefault="006E1D12" w:rsidP="00A065E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原產地規則便捷網</w:t>
            </w:r>
          </w:p>
          <w:p w14:paraId="775BBCBE" w14:textId="711939EB" w:rsidR="002F08C6" w:rsidRPr="001845A2" w:rsidRDefault="006E1D12" w:rsidP="00A065E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(Rule of Origin Facilitator)</w:t>
            </w:r>
          </w:p>
        </w:tc>
        <w:tc>
          <w:tcPr>
            <w:tcW w:w="3897" w:type="dxa"/>
          </w:tcPr>
          <w:p w14:paraId="66E444DA" w14:textId="4224AB90" w:rsidR="001845A2" w:rsidRPr="001845A2" w:rsidRDefault="001845A2" w:rsidP="001845A2">
            <w:pPr>
              <w:pStyle w:val="Default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1845A2">
              <w:rPr>
                <w:rFonts w:ascii="Times New Roman" w:eastAsia="標楷體" w:hAnsi="Times New Roman" w:cs="Times New Roman"/>
              </w:rPr>
              <w:t>國際貿易中心</w:t>
            </w:r>
            <w:r w:rsidRPr="001845A2">
              <w:rPr>
                <w:rFonts w:ascii="Times New Roman" w:eastAsia="標楷體" w:hAnsi="Times New Roman" w:cs="Times New Roman"/>
              </w:rPr>
              <w:t>(ITC)</w:t>
            </w:r>
            <w:r w:rsidR="00CA0ED7">
              <w:rPr>
                <w:rFonts w:ascii="Times New Roman" w:eastAsia="標楷體" w:hAnsi="Times New Roman" w:cs="Times New Roman" w:hint="eastAsia"/>
              </w:rPr>
              <w:t>市場</w:t>
            </w:r>
            <w:r w:rsidRPr="001845A2">
              <w:rPr>
                <w:rFonts w:ascii="Times New Roman" w:eastAsia="標楷體" w:hAnsi="Times New Roman" w:cs="Times New Roman"/>
              </w:rPr>
              <w:t>分析師</w:t>
            </w:r>
          </w:p>
          <w:p w14:paraId="1564CB99" w14:textId="5E324253" w:rsidR="002F08C6" w:rsidRPr="001845A2" w:rsidRDefault="001845A2" w:rsidP="001845A2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hAnsi="Times New Roman" w:cs="Times New Roman"/>
                <w:szCs w:val="24"/>
              </w:rPr>
              <w:t>Mr. Dzmitry Kniahin</w:t>
            </w:r>
          </w:p>
        </w:tc>
      </w:tr>
      <w:tr w:rsidR="002F08C6" w:rsidRPr="001845A2" w14:paraId="0A9B2B7E" w14:textId="77777777" w:rsidTr="00D41AB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tcBorders>
              <w:bottom w:val="single" w:sz="4" w:space="0" w:color="auto"/>
            </w:tcBorders>
          </w:tcPr>
          <w:p w14:paraId="6D36621E" w14:textId="4074A7BD" w:rsidR="002F08C6" w:rsidRPr="001845A2" w:rsidRDefault="002F08C6" w:rsidP="00A065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45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1D12" w:rsidRPr="001845A2">
              <w:rPr>
                <w:rFonts w:ascii="Times New Roman" w:eastAsia="標楷體" w:hAnsi="Times New Roman" w:cs="Times New Roman"/>
                <w:szCs w:val="24"/>
              </w:rPr>
              <w:t>7:15</w:t>
            </w:r>
          </w:p>
        </w:tc>
        <w:tc>
          <w:tcPr>
            <w:tcW w:w="7947" w:type="dxa"/>
            <w:gridSpan w:val="2"/>
            <w:tcBorders>
              <w:bottom w:val="single" w:sz="4" w:space="0" w:color="auto"/>
            </w:tcBorders>
          </w:tcPr>
          <w:p w14:paraId="5A5F06F8" w14:textId="7E7504DA" w:rsidR="002F08C6" w:rsidRPr="001845A2" w:rsidRDefault="006E1D12" w:rsidP="00A065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845A2">
              <w:rPr>
                <w:rFonts w:ascii="標楷體" w:eastAsia="標楷體" w:hAnsi="標楷體" w:hint="eastAsia"/>
                <w:szCs w:val="24"/>
              </w:rPr>
              <w:t>活動結束</w:t>
            </w:r>
          </w:p>
        </w:tc>
      </w:tr>
    </w:tbl>
    <w:p w14:paraId="755F9710" w14:textId="36C64269" w:rsidR="00A07068" w:rsidRDefault="006E1D12" w:rsidP="009A691D">
      <w:pPr>
        <w:spacing w:line="400" w:lineRule="exact"/>
        <w:rPr>
          <w:rFonts w:ascii="標楷體" w:eastAsia="標楷體" w:hAnsi="標楷體"/>
          <w:szCs w:val="24"/>
        </w:rPr>
      </w:pPr>
      <w:r w:rsidRPr="006E1D12">
        <w:rPr>
          <w:rFonts w:ascii="標楷體" w:eastAsia="標楷體" w:hAnsi="標楷體"/>
          <w:color w:val="000000"/>
          <w:shd w:val="clear" w:color="auto" w:fill="FFFFFF"/>
        </w:rPr>
        <w:t>現場備有同步口譯設備，請持有效證件租借</w:t>
      </w:r>
      <w:r w:rsidR="00F43DD8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1845A2">
        <w:rPr>
          <w:rFonts w:ascii="標楷體" w:eastAsia="標楷體" w:hAnsi="標楷體" w:hint="eastAsia"/>
          <w:color w:val="000000"/>
          <w:shd w:val="clear" w:color="auto" w:fill="FFFFFF"/>
        </w:rPr>
        <w:t>本活動</w:t>
      </w:r>
      <w:r w:rsidR="001845A2" w:rsidRPr="00A065E4">
        <w:rPr>
          <w:rFonts w:ascii="標楷體" w:eastAsia="標楷體" w:hAnsi="標楷體"/>
          <w:color w:val="000000"/>
          <w:shd w:val="clear" w:color="auto" w:fill="FFFFFF"/>
        </w:rPr>
        <w:t>全程</w:t>
      </w:r>
      <w:r w:rsidR="001845A2">
        <w:rPr>
          <w:rFonts w:ascii="標楷體" w:eastAsia="標楷體" w:hAnsi="標楷體" w:hint="eastAsia"/>
          <w:color w:val="000000"/>
          <w:shd w:val="clear" w:color="auto" w:fill="FFFFFF"/>
        </w:rPr>
        <w:t>需</w:t>
      </w:r>
      <w:r w:rsidR="001845A2" w:rsidRPr="00A065E4">
        <w:rPr>
          <w:rFonts w:ascii="標楷體" w:eastAsia="標楷體" w:hAnsi="標楷體"/>
          <w:color w:val="000000"/>
          <w:shd w:val="clear" w:color="auto" w:fill="FFFFFF"/>
        </w:rPr>
        <w:t>配戴口罩</w:t>
      </w:r>
      <w:r w:rsidR="001845A2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14:paraId="43F87C18" w14:textId="7CCA3BA8" w:rsidR="001845A2" w:rsidRPr="001845A2" w:rsidRDefault="001845A2" w:rsidP="001845A2">
      <w:pPr>
        <w:overflowPunct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</w:t>
      </w:r>
    </w:p>
    <w:p w14:paraId="180DB959" w14:textId="77777777" w:rsidR="00A07068" w:rsidRDefault="001845A2" w:rsidP="00CA0ED7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A0ED7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CA0ED7" w:rsidRPr="00CA0ED7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市場進入地圖暨</w:t>
      </w:r>
      <w:r w:rsidR="00CA0ED7" w:rsidRPr="00CA0ED7">
        <w:rPr>
          <w:rFonts w:ascii="標楷體" w:eastAsia="標楷體" w:hAnsi="標楷體" w:cs="Times New Roman" w:hint="eastAsia"/>
          <w:b/>
          <w:sz w:val="28"/>
          <w:szCs w:val="28"/>
        </w:rPr>
        <w:t>原產地規則便捷網資料庫</w:t>
      </w:r>
      <w:r w:rsidRPr="00CA0ED7">
        <w:rPr>
          <w:rFonts w:ascii="標楷體" w:eastAsia="標楷體" w:hAnsi="標楷體" w:cs="Calibri" w:hint="eastAsia"/>
          <w:b/>
          <w:bCs/>
          <w:sz w:val="28"/>
          <w:szCs w:val="28"/>
        </w:rPr>
        <w:t>說明會</w:t>
      </w:r>
      <w:r w:rsidRPr="00CA0ED7">
        <w:rPr>
          <w:rFonts w:ascii="標楷體" w:eastAsia="標楷體" w:hAnsi="標楷體" w:hint="eastAsia"/>
          <w:b/>
          <w:bCs/>
          <w:sz w:val="28"/>
          <w:szCs w:val="28"/>
        </w:rPr>
        <w:t>」</w:t>
      </w:r>
    </w:p>
    <w:p w14:paraId="6AC19952" w14:textId="0A2687A7" w:rsidR="001845A2" w:rsidRDefault="00CA0ED7" w:rsidP="00CA0ED7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出</w:t>
      </w:r>
      <w:r w:rsidR="00A0706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席</w:t>
      </w:r>
      <w:r w:rsidR="00A0706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1845A2" w:rsidRPr="00CA0ED7">
        <w:rPr>
          <w:rFonts w:ascii="標楷體" w:eastAsia="標楷體" w:hAnsi="標楷體" w:hint="eastAsia"/>
          <w:b/>
          <w:bCs/>
          <w:sz w:val="28"/>
          <w:szCs w:val="28"/>
        </w:rPr>
        <w:t>回</w:t>
      </w:r>
      <w:r w:rsidR="00A0706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1845A2" w:rsidRPr="00CA0ED7">
        <w:rPr>
          <w:rFonts w:ascii="標楷體" w:eastAsia="標楷體" w:hAnsi="標楷體" w:hint="eastAsia"/>
          <w:b/>
          <w:bCs/>
          <w:sz w:val="28"/>
          <w:szCs w:val="28"/>
        </w:rPr>
        <w:t>執</w:t>
      </w:r>
    </w:p>
    <w:p w14:paraId="032ECCCA" w14:textId="7B42C01A" w:rsidR="00F636AD" w:rsidRPr="00F636AD" w:rsidRDefault="00F636AD" w:rsidP="00CA0ED7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F636AD">
        <w:rPr>
          <w:rFonts w:ascii="標楷體" w:eastAsia="標楷體" w:hAnsi="標楷體" w:hint="eastAsia"/>
          <w:b/>
          <w:bCs/>
          <w:szCs w:val="24"/>
        </w:rPr>
        <w:t>(歡迎</w:t>
      </w:r>
      <w:r w:rsidR="00610138">
        <w:rPr>
          <w:rFonts w:ascii="標楷體" w:eastAsia="標楷體" w:hAnsi="標楷體" w:hint="eastAsia"/>
          <w:b/>
          <w:bCs/>
          <w:szCs w:val="24"/>
        </w:rPr>
        <w:t>採用</w:t>
      </w:r>
      <w:r w:rsidRPr="00F636AD">
        <w:rPr>
          <w:rFonts w:ascii="標楷體" w:eastAsia="標楷體" w:hAnsi="標楷體" w:hint="eastAsia"/>
          <w:b/>
          <w:bCs/>
          <w:szCs w:val="24"/>
        </w:rPr>
        <w:t>線上報名：</w:t>
      </w:r>
      <w:r w:rsidRPr="00F636AD">
        <w:rPr>
          <w:rFonts w:ascii="標楷體" w:eastAsia="標楷體" w:hAnsi="標楷體"/>
          <w:b/>
          <w:bCs/>
          <w:szCs w:val="24"/>
        </w:rPr>
        <w:t>https://www.accupass.com/go/itcdata)</w:t>
      </w:r>
    </w:p>
    <w:tbl>
      <w:tblPr>
        <w:tblpPr w:leftFromText="180" w:rightFromText="180" w:vertAnchor="text" w:horzAnchor="margin" w:tblpY="65"/>
        <w:tblW w:w="98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5"/>
        <w:gridCol w:w="3309"/>
        <w:gridCol w:w="1767"/>
        <w:gridCol w:w="3057"/>
      </w:tblGrid>
      <w:tr w:rsidR="00CA0ED7" w:rsidRPr="001845A2" w14:paraId="4FE51CC2" w14:textId="77777777" w:rsidTr="00CA0ED7">
        <w:trPr>
          <w:trHeight w:val="11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D9669" w14:textId="77777777" w:rsidR="00CA0ED7" w:rsidRPr="001845A2" w:rsidRDefault="00CA0ED7" w:rsidP="00CA0ED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845A2">
              <w:rPr>
                <w:rFonts w:ascii="標楷體" w:eastAsia="標楷體" w:hAnsi="標楷體"/>
                <w:b/>
                <w:bCs/>
                <w:szCs w:val="24"/>
              </w:rPr>
              <w:t xml:space="preserve">    </w:t>
            </w:r>
            <w:r w:rsidRPr="001845A2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02A9D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F952A" w14:textId="5E887DF6" w:rsidR="00CA0ED7" w:rsidRPr="001845A2" w:rsidRDefault="00D5247A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1845A2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A34B6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A0ED7" w:rsidRPr="001845A2" w14:paraId="124B9B77" w14:textId="77777777" w:rsidTr="00CA0ED7">
        <w:trPr>
          <w:trHeight w:val="2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D1505" w14:textId="77777777" w:rsidR="00CA0ED7" w:rsidRPr="001845A2" w:rsidRDefault="00CA0ED7" w:rsidP="00CA0ED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845A2"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1845A2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C32C9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53E49" w14:textId="35552CCC" w:rsidR="00CA0ED7" w:rsidRPr="00D5247A" w:rsidRDefault="00D5247A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D5247A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33457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A0ED7" w:rsidRPr="001845A2" w14:paraId="107349F5" w14:textId="77777777" w:rsidTr="00CA0ED7">
        <w:trPr>
          <w:trHeight w:val="2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7DDFF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1845A2">
              <w:rPr>
                <w:rFonts w:ascii="標楷體" w:eastAsia="標楷體" w:hAnsi="標楷體" w:hint="eastAsia"/>
                <w:b/>
                <w:bCs/>
                <w:szCs w:val="24"/>
              </w:rPr>
              <w:t>Email</w:t>
            </w:r>
          </w:p>
        </w:tc>
        <w:tc>
          <w:tcPr>
            <w:tcW w:w="8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C8190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A0ED7" w:rsidRPr="001845A2" w14:paraId="4B84281E" w14:textId="77777777" w:rsidTr="00CA0ED7">
        <w:trPr>
          <w:trHeight w:val="2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8EAE9" w14:textId="77777777" w:rsidR="00CA0ED7" w:rsidRPr="001845A2" w:rsidRDefault="00CA0ED7" w:rsidP="00CA0ED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845A2"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1845A2">
              <w:rPr>
                <w:rFonts w:ascii="標楷體" w:eastAsia="標楷體" w:hAnsi="標楷體" w:hint="eastAsia"/>
                <w:b/>
                <w:bCs/>
                <w:szCs w:val="24"/>
              </w:rPr>
              <w:t>公司名稱</w:t>
            </w:r>
          </w:p>
        </w:tc>
        <w:tc>
          <w:tcPr>
            <w:tcW w:w="8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8BB3E" w14:textId="77777777" w:rsidR="00CA0ED7" w:rsidRPr="001845A2" w:rsidRDefault="00CA0ED7" w:rsidP="00CA0ED7">
            <w:pPr>
              <w:ind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060E485" w14:textId="495F31AE" w:rsidR="009A691D" w:rsidRPr="009A691D" w:rsidRDefault="00766AA6" w:rsidP="006E1D1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315289">
        <w:rPr>
          <w:rFonts w:ascii="標楷體" w:eastAsia="標楷體" w:hAnsi="標楷體"/>
          <w:b/>
          <w:bCs/>
          <w:color w:val="000000"/>
          <w:shd w:val="clear" w:color="auto" w:fill="FFFFFF"/>
        </w:rPr>
        <w:t>因應</w:t>
      </w:r>
      <w:r w:rsidR="00F43DD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政府</w:t>
      </w:r>
      <w:r w:rsidRPr="00315289">
        <w:rPr>
          <w:rFonts w:ascii="標楷體" w:eastAsia="標楷體" w:hAnsi="標楷體"/>
          <w:b/>
          <w:bCs/>
          <w:color w:val="000000"/>
          <w:shd w:val="clear" w:color="auto" w:fill="FFFFFF"/>
        </w:rPr>
        <w:t>防疫措施</w:t>
      </w:r>
      <w:r w:rsidR="00F43DD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，本</w:t>
      </w:r>
      <w:r w:rsidR="00315289" w:rsidRPr="0031528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活動採實名制方式</w:t>
      </w:r>
      <w:r w:rsidRPr="00315289">
        <w:rPr>
          <w:rFonts w:ascii="標楷體" w:eastAsia="標楷體" w:hAnsi="標楷體"/>
          <w:b/>
          <w:bCs/>
          <w:color w:val="000000"/>
          <w:shd w:val="clear" w:color="auto" w:fill="FFFFFF"/>
        </w:rPr>
        <w:t>，請務必</w:t>
      </w:r>
      <w:r w:rsidRPr="0031528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據實</w:t>
      </w:r>
      <w:r w:rsidRPr="00315289">
        <w:rPr>
          <w:rFonts w:ascii="標楷體" w:eastAsia="標楷體" w:hAnsi="標楷體"/>
          <w:b/>
          <w:bCs/>
          <w:color w:val="000000"/>
          <w:shd w:val="clear" w:color="auto" w:fill="FFFFFF"/>
        </w:rPr>
        <w:t>填寫</w:t>
      </w:r>
      <w:r w:rsidR="00315289" w:rsidRPr="0031528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報名表</w:t>
      </w:r>
      <w:r w:rsidR="00CA0ED7">
        <w:rPr>
          <w:rFonts w:ascii="標楷體" w:eastAsia="標楷體" w:hAnsi="標楷體" w:hint="eastAsia"/>
          <w:color w:val="000000"/>
          <w:shd w:val="clear" w:color="auto" w:fill="FFFFFF"/>
        </w:rPr>
        <w:t>；</w:t>
      </w:r>
      <w:r w:rsidR="009A691D" w:rsidRPr="009A691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由於活動</w:t>
      </w:r>
      <w:r w:rsidR="006E1D12" w:rsidRPr="009A691D">
        <w:rPr>
          <w:rFonts w:ascii="標楷體" w:eastAsia="標楷體" w:hAnsi="標楷體" w:hint="eastAsia"/>
          <w:b/>
          <w:bCs/>
          <w:szCs w:val="24"/>
        </w:rPr>
        <w:t>名額有</w:t>
      </w:r>
      <w:r w:rsidR="006E1D12" w:rsidRPr="00F43DD8">
        <w:rPr>
          <w:rFonts w:ascii="標楷體" w:eastAsia="標楷體" w:hAnsi="標楷體" w:hint="eastAsia"/>
          <w:b/>
          <w:bCs/>
          <w:szCs w:val="24"/>
        </w:rPr>
        <w:t>限，</w:t>
      </w:r>
      <w:r w:rsidR="002F08C6" w:rsidRPr="00315289">
        <w:rPr>
          <w:rFonts w:ascii="標楷體" w:eastAsia="標楷體" w:hAnsi="標楷體" w:hint="eastAsia"/>
          <w:b/>
          <w:bCs/>
          <w:szCs w:val="24"/>
        </w:rPr>
        <w:t>報名</w:t>
      </w:r>
      <w:r w:rsidR="006E1D12" w:rsidRPr="00315289">
        <w:rPr>
          <w:rFonts w:ascii="標楷體" w:eastAsia="標楷體" w:hAnsi="標楷體" w:hint="eastAsia"/>
          <w:b/>
          <w:bCs/>
          <w:szCs w:val="24"/>
        </w:rPr>
        <w:t>後</w:t>
      </w:r>
      <w:r w:rsidR="002F08C6" w:rsidRPr="00315289">
        <w:rPr>
          <w:rFonts w:ascii="標楷體" w:eastAsia="標楷體" w:hAnsi="標楷體" w:hint="eastAsia"/>
          <w:b/>
          <w:bCs/>
          <w:szCs w:val="24"/>
        </w:rPr>
        <w:t>將在兩個工作天後發送報名成功的通知，敬請及早報名</w:t>
      </w:r>
      <w:r w:rsidR="009A691D">
        <w:rPr>
          <w:rFonts w:ascii="標楷體" w:eastAsia="標楷體" w:hAnsi="標楷體" w:hint="eastAsia"/>
          <w:b/>
          <w:bCs/>
          <w:szCs w:val="24"/>
        </w:rPr>
        <w:t>，</w:t>
      </w:r>
      <w:r w:rsidR="009A691D" w:rsidRPr="009A691D">
        <w:rPr>
          <w:rFonts w:ascii="標楷體" w:eastAsia="標楷體" w:hAnsi="標楷體" w:hint="eastAsia"/>
          <w:b/>
          <w:szCs w:val="24"/>
        </w:rPr>
        <w:t>並於</w:t>
      </w:r>
      <w:r w:rsidR="009A691D" w:rsidRPr="009A691D">
        <w:rPr>
          <w:rFonts w:ascii="標楷體" w:eastAsia="標楷體" w:hAnsi="標楷體" w:hint="eastAsia"/>
          <w:b/>
          <w:szCs w:val="24"/>
          <w:u w:val="single"/>
        </w:rPr>
        <w:t>2021年3月19日(五)前</w:t>
      </w:r>
      <w:r w:rsidR="009A691D" w:rsidRPr="009A691D">
        <w:rPr>
          <w:rFonts w:ascii="標楷體" w:eastAsia="標楷體" w:hAnsi="標楷體" w:hint="eastAsia"/>
          <w:b/>
          <w:szCs w:val="24"/>
        </w:rPr>
        <w:t>回傳至電子信箱：</w:t>
      </w:r>
      <w:hyperlink r:id="rId8" w:history="1">
        <w:r w:rsidR="009A691D" w:rsidRPr="009A691D">
          <w:rPr>
            <w:rStyle w:val="a3"/>
            <w:rFonts w:ascii="標楷體" w:eastAsia="標楷體" w:hAnsi="標楷體" w:hint="eastAsia"/>
            <w:b/>
            <w:szCs w:val="24"/>
          </w:rPr>
          <w:t>p</w:t>
        </w:r>
        <w:r w:rsidR="009A691D" w:rsidRPr="009A691D">
          <w:rPr>
            <w:rStyle w:val="a3"/>
            <w:rFonts w:ascii="標楷體" w:eastAsia="標楷體" w:hAnsi="標楷體"/>
            <w:b/>
            <w:szCs w:val="24"/>
          </w:rPr>
          <w:t>csung@cnfi.org.tw</w:t>
        </w:r>
      </w:hyperlink>
      <w:r w:rsidR="009A691D" w:rsidRPr="009A691D">
        <w:rPr>
          <w:rFonts w:ascii="標楷體" w:eastAsia="標楷體" w:hAnsi="標楷體"/>
          <w:b/>
          <w:szCs w:val="24"/>
        </w:rPr>
        <w:t>，謝謝</w:t>
      </w:r>
      <w:r w:rsidR="009A691D" w:rsidRPr="009A691D">
        <w:rPr>
          <w:rFonts w:ascii="標楷體" w:eastAsia="標楷體" w:hAnsi="標楷體" w:hint="eastAsia"/>
          <w:b/>
          <w:szCs w:val="24"/>
        </w:rPr>
        <w:t>!</w:t>
      </w:r>
      <w:r w:rsidR="002F08C6" w:rsidRPr="009A691D">
        <w:rPr>
          <w:rFonts w:ascii="標楷體" w:eastAsia="標楷體" w:hAnsi="標楷體" w:hint="eastAsia"/>
          <w:b/>
          <w:szCs w:val="24"/>
        </w:rPr>
        <w:t>。</w:t>
      </w:r>
    </w:p>
    <w:p w14:paraId="3837E935" w14:textId="5EE04837" w:rsidR="00462D0C" w:rsidRPr="00F636AD" w:rsidRDefault="00462D0C" w:rsidP="00462D0C">
      <w:pPr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 w:rsidRPr="00F636AD">
        <w:rPr>
          <w:rFonts w:ascii="標楷體" w:eastAsia="標楷體" w:hAnsi="標楷體"/>
          <w:b/>
          <w:bCs/>
          <w:szCs w:val="24"/>
        </w:rPr>
        <w:t>連絡電話：</w:t>
      </w:r>
      <w:r w:rsidRPr="00F636AD">
        <w:rPr>
          <w:rFonts w:ascii="標楷體" w:eastAsia="標楷體" w:hAnsi="標楷體" w:hint="eastAsia"/>
          <w:b/>
          <w:bCs/>
          <w:szCs w:val="24"/>
        </w:rPr>
        <w:t>02-2703-3500分機213宋小姐 或189劉先生</w:t>
      </w:r>
    </w:p>
    <w:sectPr w:rsidR="00462D0C" w:rsidRPr="00F636AD" w:rsidSect="006E1D12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1CF4D" w14:textId="77777777" w:rsidR="00B353DF" w:rsidRDefault="00B353DF" w:rsidP="00841ACC">
      <w:r>
        <w:separator/>
      </w:r>
    </w:p>
  </w:endnote>
  <w:endnote w:type="continuationSeparator" w:id="0">
    <w:p w14:paraId="2771060B" w14:textId="77777777" w:rsidR="00B353DF" w:rsidRDefault="00B353DF" w:rsidP="0084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68374" w14:textId="77777777" w:rsidR="00B353DF" w:rsidRDefault="00B353DF" w:rsidP="00841ACC">
      <w:r>
        <w:separator/>
      </w:r>
    </w:p>
  </w:footnote>
  <w:footnote w:type="continuationSeparator" w:id="0">
    <w:p w14:paraId="1871A03C" w14:textId="77777777" w:rsidR="00B353DF" w:rsidRDefault="00B353DF" w:rsidP="0084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156CB"/>
    <w:multiLevelType w:val="hybridMultilevel"/>
    <w:tmpl w:val="B59E13A2"/>
    <w:lvl w:ilvl="0" w:tplc="127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C6"/>
    <w:rsid w:val="00173B2C"/>
    <w:rsid w:val="001845A2"/>
    <w:rsid w:val="00191298"/>
    <w:rsid w:val="0019669A"/>
    <w:rsid w:val="002F08C6"/>
    <w:rsid w:val="00315289"/>
    <w:rsid w:val="0038020F"/>
    <w:rsid w:val="00381E77"/>
    <w:rsid w:val="00381FB1"/>
    <w:rsid w:val="00411040"/>
    <w:rsid w:val="004413CC"/>
    <w:rsid w:val="00462D0C"/>
    <w:rsid w:val="005A2B67"/>
    <w:rsid w:val="005C7D63"/>
    <w:rsid w:val="00610138"/>
    <w:rsid w:val="006D41DD"/>
    <w:rsid w:val="006E1D12"/>
    <w:rsid w:val="00766AA6"/>
    <w:rsid w:val="00777C10"/>
    <w:rsid w:val="007A5C26"/>
    <w:rsid w:val="00841ACC"/>
    <w:rsid w:val="008D157B"/>
    <w:rsid w:val="0091567E"/>
    <w:rsid w:val="009415BE"/>
    <w:rsid w:val="00994F39"/>
    <w:rsid w:val="009A691D"/>
    <w:rsid w:val="009D5375"/>
    <w:rsid w:val="00A065E4"/>
    <w:rsid w:val="00A07068"/>
    <w:rsid w:val="00A159EA"/>
    <w:rsid w:val="00A165E2"/>
    <w:rsid w:val="00B353DF"/>
    <w:rsid w:val="00C10EA0"/>
    <w:rsid w:val="00C7419B"/>
    <w:rsid w:val="00CA0ED7"/>
    <w:rsid w:val="00D22894"/>
    <w:rsid w:val="00D41ABD"/>
    <w:rsid w:val="00D5247A"/>
    <w:rsid w:val="00D82BC9"/>
    <w:rsid w:val="00EA6A2E"/>
    <w:rsid w:val="00F34874"/>
    <w:rsid w:val="00F43DD8"/>
    <w:rsid w:val="00F45CAB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3C04"/>
  <w15:chartTrackingRefBased/>
  <w15:docId w15:val="{E021C5DD-F0A4-46A3-9064-70C7EA6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List Table 1 Light Accent 4"/>
    <w:basedOn w:val="a1"/>
    <w:uiPriority w:val="46"/>
    <w:rsid w:val="002F08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3">
    <w:name w:val="Hyperlink"/>
    <w:basedOn w:val="a0"/>
    <w:uiPriority w:val="99"/>
    <w:unhideWhenUsed/>
    <w:rsid w:val="002F08C6"/>
    <w:rPr>
      <w:color w:val="0563C1" w:themeColor="hyperlink"/>
      <w:u w:val="single"/>
    </w:rPr>
  </w:style>
  <w:style w:type="paragraph" w:customStyle="1" w:styleId="Default">
    <w:name w:val="Default"/>
    <w:rsid w:val="006E1D1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4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1A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1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1ACC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31528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62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ung@cnfi.org.tw?subject=&#22577;&#21517;3&#26376;24&#26085;&#19979;&#21320;3&#26178;30&#20998;&#36039;&#26009;&#24235;&#35498;&#26126;&#26371;&#27963;&#21205;(&#21488;&#21271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366D-F306-40C9-A77D-B19F07BF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蔡建霖</dc:creator>
  <cp:keywords/>
  <dc:description/>
  <cp:lastModifiedBy>宋品潔</cp:lastModifiedBy>
  <cp:revision>25</cp:revision>
  <cp:lastPrinted>2021-03-10T06:45:00Z</cp:lastPrinted>
  <dcterms:created xsi:type="dcterms:W3CDTF">2021-03-08T08:23:00Z</dcterms:created>
  <dcterms:modified xsi:type="dcterms:W3CDTF">2021-03-10T07:30:00Z</dcterms:modified>
</cp:coreProperties>
</file>